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A5E9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64055C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Zbog izvrsnih rezultata na školskom natjecanju sve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 grupe nastavljaju s radom.</w:t>
      </w:r>
    </w:p>
    <w:p w:rsidR="001D42B7" w:rsidRDefault="001D42B7" w:rsidP="00C12682">
      <w:pPr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>U subotu, 2.0</w:t>
      </w:r>
      <w:r w:rsidR="0064055C">
        <w:rPr>
          <w:rFonts w:ascii="Arial" w:hAnsi="Arial" w:cs="Arial"/>
          <w:b/>
          <w:bCs/>
          <w:color w:val="0070C0"/>
          <w:lang w:val="hr-HR"/>
        </w:rPr>
        <w:t>3</w:t>
      </w:r>
      <w:r w:rsidRPr="001D42B7">
        <w:rPr>
          <w:rFonts w:ascii="Arial" w:hAnsi="Arial" w:cs="Arial"/>
          <w:b/>
          <w:bCs/>
          <w:color w:val="0070C0"/>
          <w:lang w:val="hr-HR"/>
        </w:rPr>
        <w:t>.2019. za učenike 2. i 3. razreda osnovne škole organizirati ćemo interno ''</w:t>
      </w:r>
      <w:r w:rsidR="0064055C">
        <w:rPr>
          <w:rFonts w:ascii="Arial" w:hAnsi="Arial" w:cs="Arial"/>
          <w:b/>
          <w:bCs/>
          <w:color w:val="0070C0"/>
          <w:lang w:val="hr-HR"/>
        </w:rPr>
        <w:t>županij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sko'' natjecanje.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ta dva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bez testa predznanja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7914BF">
      <w:pPr>
        <w:rPr>
          <w:rFonts w:ascii="Arial" w:hAnsi="Arial" w:cs="Arial"/>
          <w:b/>
          <w:bCs/>
          <w:color w:val="FF0000"/>
          <w:lang w:val="hr-HR"/>
        </w:rPr>
      </w:pPr>
    </w:p>
    <w:p w:rsidR="00C12682" w:rsidRDefault="00C12682" w:rsidP="00C1268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>
        <w:rPr>
          <w:rFonts w:ascii="Arial" w:hAnsi="Arial" w:cs="Arial"/>
          <w:b/>
          <w:bCs/>
          <w:sz w:val="32"/>
          <w:szCs w:val="32"/>
          <w:lang w:val="hr-HR"/>
        </w:rPr>
        <w:t>.02.2019.</w:t>
      </w:r>
    </w:p>
    <w:p w:rsidR="00C12682" w:rsidRDefault="00C12682" w:rsidP="00C1268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C12682" w:rsidTr="00B6492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4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 xml:space="preserve">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3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B6492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 – 3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</w:rPr>
              <w:t xml:space="preserve">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  <w:tr w:rsidR="00C12682" w:rsidTr="00B6492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4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</w:t>
            </w:r>
            <w:r>
              <w:rPr>
                <w:rFonts w:ascii="Arial Black" w:hAnsi="Arial Black" w:cs="Arial"/>
              </w:rPr>
              <w:t>40</w:t>
            </w:r>
            <w:r>
              <w:rPr>
                <w:rFonts w:ascii="Arial Black" w:hAnsi="Arial Black" w:cs="Arial"/>
              </w:rPr>
              <w:t xml:space="preserve">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6102D5" w:rsidRDefault="006102D5" w:rsidP="007914BF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0277CA" w:rsidRPr="00E70C0A" w:rsidRDefault="000277CA" w:rsidP="00C1268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23.02.2019.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C12682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bookmarkStart w:id="0" w:name="_GoBack"/>
            <w:bookmarkEnd w:id="0"/>
            <w:r w:rsidR="0064055C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C1268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 xml:space="preserve">– </w:t>
            </w:r>
            <w:r w:rsidR="00C12682"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="00C12682">
              <w:rPr>
                <w:rFonts w:ascii="Arial Black" w:hAnsi="Arial Black" w:cs="Arial"/>
              </w:rPr>
              <w:t>+4A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C12682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64055C">
              <w:rPr>
                <w:rFonts w:ascii="Arial Black" w:hAnsi="Arial Black" w:cs="Arial"/>
              </w:rPr>
              <w:t xml:space="preserve"> – </w:t>
            </w:r>
            <w:r w:rsidRPr="00B2642B">
              <w:rPr>
                <w:rFonts w:ascii="Arial Black" w:hAnsi="Arial Black" w:cs="Arial"/>
              </w:rPr>
              <w:t>STARA</w:t>
            </w:r>
            <w:r w:rsidR="0064055C"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12682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Default="00C12682" w:rsidP="00C1268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2682" w:rsidRPr="00B2642B" w:rsidRDefault="00C12682" w:rsidP="00C1268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</w:tbl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2046FB" w:rsidRPr="00E70C0A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sectPr w:rsidR="002046FB" w:rsidRPr="00E70C0A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8586B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102D5"/>
    <w:rsid w:val="0064055C"/>
    <w:rsid w:val="006658B2"/>
    <w:rsid w:val="006701FA"/>
    <w:rsid w:val="006C65AA"/>
    <w:rsid w:val="007914BF"/>
    <w:rsid w:val="007B21D3"/>
    <w:rsid w:val="00843DF4"/>
    <w:rsid w:val="009A5E97"/>
    <w:rsid w:val="00A334A9"/>
    <w:rsid w:val="00A375CB"/>
    <w:rsid w:val="00A601E3"/>
    <w:rsid w:val="00A70590"/>
    <w:rsid w:val="00B2642B"/>
    <w:rsid w:val="00C03605"/>
    <w:rsid w:val="00C05518"/>
    <w:rsid w:val="00C07088"/>
    <w:rsid w:val="00C12682"/>
    <w:rsid w:val="00C73636"/>
    <w:rsid w:val="00E00462"/>
    <w:rsid w:val="00E70C0A"/>
    <w:rsid w:val="00E849E9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CDAD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2019-02-20T18:32:00Z</dcterms:created>
  <dcterms:modified xsi:type="dcterms:W3CDTF">2019-02-20T18:32:00Z</dcterms:modified>
</cp:coreProperties>
</file>